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C756" w14:textId="4F157978" w:rsidR="00E93732" w:rsidRDefault="0008350C" w:rsidP="00B6549A">
      <w:pPr>
        <w:shd w:val="clear" w:color="auto" w:fill="FFFFFF"/>
        <w:ind w:left="-450" w:firstLine="450"/>
        <w:rPr>
          <w:rFonts w:ascii="Golden Cockerel ITC Std" w:eastAsiaTheme="minorHAnsi" w:hAnsi="Golden Cockerel ITC Std"/>
          <w:bCs/>
          <w:iCs/>
          <w:sz w:val="20"/>
          <w:szCs w:val="20"/>
          <w:lang w:eastAsia="zh-CN"/>
        </w:rPr>
      </w:pPr>
      <w:r w:rsidRPr="00446ACC">
        <w:rPr>
          <w:rFonts w:ascii="Golden Cockerel ITC Std" w:eastAsiaTheme="minorHAnsi" w:hAnsi="Golden Cockerel ITC Std"/>
          <w:bCs/>
          <w:iCs/>
          <w:sz w:val="20"/>
          <w:szCs w:val="20"/>
          <w:lang w:eastAsia="zh-CN"/>
        </w:rPr>
        <w:t xml:space="preserve">RECESSIONAL HYMN: </w:t>
      </w:r>
    </w:p>
    <w:p w14:paraId="0686A0E3" w14:textId="77777777" w:rsidR="00B6549A" w:rsidRPr="00B6549A" w:rsidRDefault="00B6549A" w:rsidP="00B6549A">
      <w:pPr>
        <w:shd w:val="clear" w:color="auto" w:fill="FFFFFF"/>
        <w:ind w:left="-450" w:firstLine="450"/>
        <w:rPr>
          <w:rFonts w:ascii="Arial" w:hAnsi="Arial" w:cs="Arial"/>
          <w:color w:val="4C4C4C"/>
          <w:sz w:val="20"/>
          <w:szCs w:val="20"/>
        </w:rPr>
      </w:pPr>
    </w:p>
    <w:p w14:paraId="1438698F" w14:textId="0236FA05" w:rsidR="00E93732" w:rsidRPr="00D65D77" w:rsidRDefault="00E93732" w:rsidP="00B6549A">
      <w:pPr>
        <w:ind w:left="-540" w:right="630"/>
        <w:rPr>
          <w:rFonts w:ascii="Golden Cockerel ITC Std" w:eastAsiaTheme="minorHAnsi" w:hAnsi="Golden Cockerel ITC Std"/>
          <w:bCs/>
          <w:iCs/>
          <w:lang w:eastAsia="zh-CN"/>
        </w:rPr>
      </w:pPr>
      <w:r>
        <w:rPr>
          <w:rFonts w:ascii="Golden Cockerel ITC Std" w:eastAsiaTheme="minorHAnsi" w:hAnsi="Golden Cockerel ITC Std"/>
          <w:bCs/>
          <w:iCs/>
          <w:lang w:eastAsia="zh-CN"/>
        </w:rPr>
        <w:t xml:space="preserve">                 </w:t>
      </w:r>
      <w:r w:rsidR="00C87BE0">
        <w:rPr>
          <w:rFonts w:ascii="Golden Cockerel ITC Std" w:eastAsiaTheme="minorHAnsi" w:hAnsi="Golden Cockerel ITC Std"/>
          <w:bCs/>
          <w:iCs/>
          <w:lang w:eastAsia="zh-CN"/>
        </w:rPr>
        <w:t xml:space="preserve">     </w:t>
      </w:r>
      <w:r w:rsidR="00806631">
        <w:rPr>
          <w:rFonts w:ascii="Golden Cockerel ITC Std" w:eastAsiaTheme="minorHAnsi" w:hAnsi="Golden Cockerel ITC Std"/>
          <w:bCs/>
          <w:iCs/>
          <w:lang w:eastAsia="zh-CN"/>
        </w:rPr>
        <w:t xml:space="preserve">   </w:t>
      </w:r>
      <w:r>
        <w:rPr>
          <w:rFonts w:ascii="Golden Cockerel ITC Std" w:eastAsiaTheme="minorHAnsi" w:hAnsi="Golden Cockerel ITC Std"/>
          <w:bCs/>
          <w:iCs/>
          <w:lang w:eastAsia="zh-CN"/>
        </w:rPr>
        <w:t xml:space="preserve"> </w:t>
      </w:r>
      <w:r w:rsidR="00B6549A">
        <w:rPr>
          <w:rFonts w:ascii="Golden Cockerel ITC Std" w:eastAsiaTheme="minorHAnsi" w:hAnsi="Golden Cockerel ITC Std"/>
          <w:bCs/>
          <w:iCs/>
          <w:lang w:eastAsia="zh-CN"/>
        </w:rPr>
        <w:t xml:space="preserve">            </w:t>
      </w:r>
      <w:r>
        <w:rPr>
          <w:rFonts w:ascii="Golden Cockerel ITC Std" w:eastAsiaTheme="minorHAnsi" w:hAnsi="Golden Cockerel ITC Std"/>
          <w:bCs/>
          <w:iCs/>
          <w:lang w:eastAsia="zh-CN"/>
        </w:rPr>
        <w:t xml:space="preserve">   Daily, Daily </w:t>
      </w:r>
      <w:r w:rsidR="001C13AB">
        <w:rPr>
          <w:rFonts w:ascii="Golden Cockerel ITC Std" w:eastAsiaTheme="minorHAnsi" w:hAnsi="Golden Cockerel ITC Std"/>
          <w:bCs/>
          <w:iCs/>
          <w:lang w:eastAsia="zh-CN"/>
        </w:rPr>
        <w:t>S</w:t>
      </w:r>
      <w:r>
        <w:rPr>
          <w:rFonts w:ascii="Golden Cockerel ITC Std" w:eastAsiaTheme="minorHAnsi" w:hAnsi="Golden Cockerel ITC Std"/>
          <w:bCs/>
          <w:iCs/>
          <w:lang w:eastAsia="zh-CN"/>
        </w:rPr>
        <w:t>ing to Mary</w:t>
      </w:r>
      <w:r w:rsidR="00C46ACD">
        <w:rPr>
          <w:noProof/>
        </w:rPr>
        <w:drawing>
          <wp:inline distT="0" distB="0" distL="0" distR="0" wp14:anchorId="16B1DFCE" wp14:editId="07D83569">
            <wp:extent cx="4368800" cy="5772150"/>
            <wp:effectExtent l="0" t="0" r="0" b="0"/>
            <wp:docPr id="9" name="Picture 9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7470" r="35424" b="37429"/>
                    <a:stretch/>
                  </pic:blipFill>
                  <pic:spPr bwMode="auto">
                    <a:xfrm>
                      <a:off x="0" y="0"/>
                      <a:ext cx="4388678" cy="57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07BB3" w14:textId="1D24A7AA" w:rsidR="00BA76EF" w:rsidRDefault="00BA76EF" w:rsidP="00446ACC">
      <w:pPr>
        <w:tabs>
          <w:tab w:val="left" w:pos="900"/>
        </w:tabs>
        <w:ind w:left="-450"/>
        <w:rPr>
          <w:rFonts w:ascii="Palatino Linotype" w:hAnsi="Palatino Linotype"/>
          <w:b/>
          <w:noProof/>
          <w:color w:val="000000" w:themeColor="text1"/>
        </w:rPr>
      </w:pPr>
    </w:p>
    <w:p w14:paraId="7A0C92F6" w14:textId="1821042D" w:rsidR="00E93732" w:rsidRDefault="00E9373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14:paraId="6C63419C" w14:textId="77777777" w:rsidR="00E93732" w:rsidRDefault="00E9373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14:paraId="68EAE8EA" w14:textId="77777777" w:rsidR="00B6549A" w:rsidRDefault="00B6549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14:paraId="017918EF" w14:textId="77777777" w:rsidR="00B6549A" w:rsidRDefault="00B6549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14:paraId="26C89FE3" w14:textId="77777777" w:rsidR="00B6549A" w:rsidRDefault="00B6549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14:paraId="2113996C" w14:textId="77777777" w:rsidR="00B6549A" w:rsidRDefault="00B6549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14:paraId="7E119E45" w14:textId="64816221" w:rsidR="008D5A5B" w:rsidRDefault="008D5A5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14:paraId="7E119E46" w14:textId="674CAA31" w:rsidR="008D5A5B" w:rsidRDefault="00B6549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E827A2">
        <w:rPr>
          <w:noProof/>
          <w:highlight w:val="yellow"/>
        </w:rPr>
        <w:drawing>
          <wp:anchor distT="0" distB="0" distL="114300" distR="114300" simplePos="0" relativeHeight="251656704" behindDoc="0" locked="0" layoutInCell="1" allowOverlap="1" wp14:anchorId="2C354BEF" wp14:editId="42E7DD5B">
            <wp:simplePos x="0" y="0"/>
            <wp:positionH relativeFrom="column">
              <wp:posOffset>3098800</wp:posOffset>
            </wp:positionH>
            <wp:positionV relativeFrom="paragraph">
              <wp:posOffset>86360</wp:posOffset>
            </wp:positionV>
            <wp:extent cx="444500" cy="444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EB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E119E6D" wp14:editId="3575E10E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25431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BE7F" w14:textId="400754E3" w:rsidR="00F041EB" w:rsidRPr="00152246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</w:rPr>
                            </w:pPr>
                            <w:r w:rsidRPr="00C94612">
                              <w:rPr>
                                <w:rFonts w:ascii="Golden Cockerel ITC Std" w:hAnsi="Golden Cockerel ITC Std"/>
                                <w:b/>
                              </w:rPr>
                              <w:t xml:space="preserve">   </w:t>
                            </w:r>
                            <w:r w:rsidRPr="00C94612">
                              <w:rPr>
                                <w:rFonts w:ascii="Golden Cockerel ITC Std" w:hAnsi="Golden Cockerel ITC Std" w:cs="Andalus"/>
                                <w:b/>
                              </w:rPr>
                              <w:t xml:space="preserve"> </w:t>
                            </w:r>
                            <w:r w:rsidR="004F7ECC" w:rsidRPr="00152246">
                              <w:rPr>
                                <w:rFonts w:ascii="Golden Cockerel ITC Std" w:hAnsi="Golden Cockerel ITC Std" w:cs="Andalus"/>
                              </w:rPr>
                              <w:t>SIXTH SUNDAY OF EASTER</w:t>
                            </w:r>
                            <w:r w:rsidR="00152246">
                              <w:rPr>
                                <w:rFonts w:ascii="Golden Cockerel ITC Std" w:hAnsi="Golden Cockerel ITC Std" w:cs="Andalus"/>
                              </w:rPr>
                              <w:t xml:space="preserve">   c</w:t>
                            </w:r>
                          </w:p>
                          <w:p w14:paraId="7E119E85" w14:textId="4C3F6BD7" w:rsidR="00625F57" w:rsidRPr="00C94612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19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.05pt;width:200.25pt;height:110.55pt;z-index:-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" fillcolor="#f2f2f2 [3052]" stroked="f">
                <v:textbox style="mso-fit-shape-to-text:t">
                  <w:txbxContent>
                    <w:p w14:paraId="6E33BE7F" w14:textId="400754E3" w:rsidR="00F041EB" w:rsidRPr="00152246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</w:rPr>
                      </w:pPr>
                      <w:r w:rsidRPr="00C94612">
                        <w:rPr>
                          <w:rFonts w:ascii="Golden Cockerel ITC Std" w:hAnsi="Golden Cockerel ITC Std"/>
                          <w:b/>
                        </w:rPr>
                        <w:t xml:space="preserve">   </w:t>
                      </w:r>
                      <w:r w:rsidRPr="00C94612">
                        <w:rPr>
                          <w:rFonts w:ascii="Golden Cockerel ITC Std" w:hAnsi="Golden Cockerel ITC Std" w:cs="Andalus"/>
                          <w:b/>
                        </w:rPr>
                        <w:t xml:space="preserve"> </w:t>
                      </w:r>
                      <w:r w:rsidR="004F7ECC" w:rsidRPr="00152246">
                        <w:rPr>
                          <w:rFonts w:ascii="Golden Cockerel ITC Std" w:hAnsi="Golden Cockerel ITC Std" w:cs="Andalus"/>
                        </w:rPr>
                        <w:t>SIXTH SUNDAY OF EASTER</w:t>
                      </w:r>
                      <w:r w:rsidR="00152246">
                        <w:rPr>
                          <w:rFonts w:ascii="Golden Cockerel ITC Std" w:hAnsi="Golden Cockerel ITC Std" w:cs="Andalus"/>
                        </w:rPr>
                        <w:t xml:space="preserve">   c</w:t>
                      </w:r>
                    </w:p>
                    <w:p w14:paraId="7E119E85" w14:textId="4C3F6BD7" w:rsidR="00625F57" w:rsidRPr="00C94612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19E47" w14:textId="6641043E" w:rsidR="00964250" w:rsidRDefault="00DC7548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068C7D68" w14:textId="77777777" w:rsidR="00E93732" w:rsidRDefault="00E93732" w:rsidP="00446ACC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14:paraId="7E119E4A" w14:textId="04339B01" w:rsidR="000E1FD1" w:rsidRPr="00446ACC" w:rsidRDefault="007922CD" w:rsidP="00B2557E">
      <w:pPr>
        <w:autoSpaceDE w:val="0"/>
        <w:autoSpaceDN w:val="0"/>
        <w:adjustRightInd w:val="0"/>
        <w:ind w:right="-270"/>
        <w:rPr>
          <w:sz w:val="20"/>
          <w:szCs w:val="20"/>
        </w:rPr>
      </w:pPr>
      <w:r>
        <w:t xml:space="preserve">       </w:t>
      </w:r>
      <w:r w:rsidR="00D65D77">
        <w:t xml:space="preserve"> </w:t>
      </w:r>
      <w:r w:rsidR="00D65D77" w:rsidRPr="00446ACC">
        <w:rPr>
          <w:sz w:val="20"/>
          <w:szCs w:val="20"/>
        </w:rPr>
        <w:t xml:space="preserve">ENTRNACE ANTIPHON </w:t>
      </w:r>
    </w:p>
    <w:p w14:paraId="72AD6D4F" w14:textId="2FC4CDEB" w:rsidR="0032113A" w:rsidRDefault="00FB5DA0" w:rsidP="007922CD">
      <w:pPr>
        <w:ind w:left="180" w:firstLine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t xml:space="preserve">   </w:t>
      </w:r>
      <w:r w:rsidR="00C94612">
        <w:rPr>
          <w:noProof/>
        </w:rPr>
        <w:drawing>
          <wp:inline distT="0" distB="0" distL="0" distR="0" wp14:anchorId="5302514A" wp14:editId="082F2109">
            <wp:extent cx="3858947" cy="2374900"/>
            <wp:effectExtent l="0" t="0" r="8255" b="6350"/>
            <wp:docPr id="1" name="Picture 1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3" r="3090"/>
                    <a:stretch/>
                  </pic:blipFill>
                  <pic:spPr bwMode="auto">
                    <a:xfrm>
                      <a:off x="0" y="0"/>
                      <a:ext cx="4010831" cy="24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274F3" w14:textId="5EE13F5E" w:rsidR="002B4BF0" w:rsidRPr="00FB5DA0" w:rsidRDefault="002828B1" w:rsidP="004C7F08">
      <w:pPr>
        <w:rPr>
          <w:rFonts w:ascii="Golden Cockerel ITC Std" w:eastAsiaTheme="minorHAnsi" w:hAnsi="Golden Cockerel ITC Std"/>
          <w:bCs/>
          <w:iCs/>
          <w:color w:val="000000" w:themeColor="text1"/>
          <w:sz w:val="10"/>
          <w:szCs w:val="10"/>
          <w:lang w:eastAsia="zh-CN"/>
        </w:rPr>
      </w:pPr>
      <w:r>
        <w:rPr>
          <w:rFonts w:ascii="Golden Cockerel ITC Std" w:eastAsiaTheme="minorHAnsi" w:hAnsi="Golden Cockerel ITC Std"/>
          <w:bCs/>
          <w:iCs/>
          <w:color w:val="000000" w:themeColor="text1"/>
          <w:lang w:eastAsia="zh-CN"/>
        </w:rPr>
        <w:t xml:space="preserve">      </w:t>
      </w:r>
      <w:r w:rsidR="00FB5DA0">
        <w:rPr>
          <w:rFonts w:ascii="Palatino Linotype" w:eastAsiaTheme="minorHAnsi" w:hAnsi="Palatino Linotype"/>
          <w:bCs/>
          <w:iCs/>
          <w:noProof/>
          <w:color w:val="000000" w:themeColor="text1"/>
          <w:sz w:val="16"/>
          <w:szCs w:val="16"/>
          <w:lang w:eastAsia="zh-CN"/>
        </w:rPr>
        <w:t xml:space="preserve">                                          </w:t>
      </w:r>
      <w:r w:rsidR="00DC5B14" w:rsidRPr="00DC5B14">
        <w:rPr>
          <w:rFonts w:ascii="Palatino Linotype" w:eastAsiaTheme="minorHAnsi" w:hAnsi="Palatino Linotype"/>
          <w:bCs/>
          <w:iCs/>
          <w:noProof/>
          <w:color w:val="000000" w:themeColor="text1"/>
          <w:sz w:val="16"/>
          <w:szCs w:val="16"/>
          <w:lang w:eastAsia="zh-CN"/>
        </w:rPr>
        <w:drawing>
          <wp:inline distT="0" distB="0" distL="0" distR="0" wp14:anchorId="27C4D8E9" wp14:editId="4A2A9781">
            <wp:extent cx="2097721" cy="1199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74" cy="3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 w:rsidRPr="00FB5DA0">
        <w:rPr>
          <w:rFonts w:ascii="Golden Cockerel ITC Std" w:eastAsiaTheme="minorHAnsi" w:hAnsi="Golden Cockerel ITC Std"/>
          <w:bCs/>
          <w:iCs/>
          <w:color w:val="000000" w:themeColor="text1"/>
          <w:sz w:val="10"/>
          <w:szCs w:val="10"/>
          <w:lang w:eastAsia="zh-CN"/>
        </w:rPr>
        <w:t xml:space="preserve"> </w:t>
      </w:r>
      <w:r w:rsidR="00FB5DA0" w:rsidRPr="00FB5DA0">
        <w:rPr>
          <w:rFonts w:ascii="Golden Cockerel ITC Std" w:eastAsiaTheme="minorHAnsi" w:hAnsi="Golden Cockerel ITC Std"/>
          <w:bCs/>
          <w:iCs/>
          <w:color w:val="000000" w:themeColor="text1"/>
          <w:sz w:val="10"/>
          <w:szCs w:val="10"/>
          <w:lang w:eastAsia="zh-CN"/>
        </w:rPr>
        <w:t>Fr. Columba Kelley</w:t>
      </w:r>
      <w:r w:rsidR="006F0AFC" w:rsidRPr="00FB5DA0">
        <w:rPr>
          <w:rFonts w:ascii="Golden Cockerel ITC Std" w:eastAsiaTheme="minorHAnsi" w:hAnsi="Golden Cockerel ITC Std"/>
          <w:bCs/>
          <w:iCs/>
          <w:color w:val="000000" w:themeColor="text1"/>
          <w:sz w:val="10"/>
          <w:szCs w:val="10"/>
          <w:lang w:eastAsia="zh-CN"/>
        </w:rPr>
        <w:t xml:space="preserve">  </w:t>
      </w:r>
    </w:p>
    <w:p w14:paraId="123E8254" w14:textId="77777777" w:rsidR="002B4BF0" w:rsidRDefault="002B4BF0" w:rsidP="004C7F08">
      <w:pPr>
        <w:rPr>
          <w:rFonts w:ascii="Golden Cockerel ITC Std" w:eastAsiaTheme="minorHAnsi" w:hAnsi="Golden Cockerel ITC Std"/>
          <w:bCs/>
          <w:iCs/>
          <w:color w:val="000000" w:themeColor="text1"/>
          <w:lang w:eastAsia="zh-CN"/>
        </w:rPr>
      </w:pPr>
    </w:p>
    <w:p w14:paraId="1F6254D4" w14:textId="43B4F126" w:rsidR="00C77C46" w:rsidRPr="00E31FB2" w:rsidRDefault="00FB5DA0" w:rsidP="00FB5DA0">
      <w:pPr>
        <w:ind w:right="-270"/>
        <w:rPr>
          <w:rFonts w:ascii="Golden Cockerel ITC Std" w:eastAsiaTheme="minorHAnsi" w:hAnsi="Golden Cockerel ITC Std"/>
          <w:bCs/>
          <w:iCs/>
          <w:color w:val="000000" w:themeColor="text1"/>
          <w:lang w:eastAsia="zh-CN"/>
        </w:rPr>
      </w:pPr>
      <w:r>
        <w:rPr>
          <w:rFonts w:ascii="Golden Cockerel ITC Std" w:eastAsiaTheme="minorHAnsi" w:hAnsi="Golden Cockerel ITC Std"/>
          <w:bCs/>
          <w:iCs/>
          <w:color w:val="000000" w:themeColor="text1"/>
          <w:lang w:eastAsia="zh-CN"/>
        </w:rPr>
        <w:t xml:space="preserve">            </w:t>
      </w:r>
      <w:r w:rsidR="00FC2B87">
        <w:rPr>
          <w:noProof/>
        </w:rPr>
        <w:drawing>
          <wp:inline distT="0" distB="0" distL="0" distR="0" wp14:anchorId="306B23A2" wp14:editId="6A14F655">
            <wp:extent cx="3597015" cy="3375660"/>
            <wp:effectExtent l="0" t="0" r="381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t="8885" r="6220" b="39447"/>
                    <a:stretch/>
                  </pic:blipFill>
                  <pic:spPr bwMode="auto">
                    <a:xfrm>
                      <a:off x="0" y="0"/>
                      <a:ext cx="3598162" cy="33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46BB1" w14:textId="77777777" w:rsidR="002B4BF0" w:rsidRDefault="002B4BF0" w:rsidP="002828B1">
      <w:pPr>
        <w:rPr>
          <w:rFonts w:ascii="Palatino Linotype" w:hAnsi="Palatino Linotype"/>
          <w:color w:val="4C4C4C"/>
          <w:sz w:val="22"/>
          <w:szCs w:val="22"/>
        </w:rPr>
      </w:pPr>
    </w:p>
    <w:p w14:paraId="7E119E54" w14:textId="3DDF7315" w:rsidR="00F154B7" w:rsidRDefault="00BF06A2" w:rsidP="00DC2BCA">
      <w:pPr>
        <w:ind w:left="180"/>
        <w:rPr>
          <w:rFonts w:ascii="Palatino Linotype" w:hAnsi="Palatino Linotype"/>
          <w:color w:val="4C4C4C"/>
          <w:sz w:val="22"/>
          <w:szCs w:val="22"/>
        </w:rPr>
      </w:pPr>
      <w:r>
        <w:rPr>
          <w:noProof/>
        </w:rPr>
        <w:drawing>
          <wp:inline distT="0" distB="0" distL="0" distR="0" wp14:anchorId="404ED0F5" wp14:editId="585A3742">
            <wp:extent cx="3932555" cy="2257425"/>
            <wp:effectExtent l="0" t="0" r="0" b="9525"/>
            <wp:docPr id="8" name="Picture 8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820" r="8796" b="9172"/>
                    <a:stretch/>
                  </pic:blipFill>
                  <pic:spPr bwMode="auto">
                    <a:xfrm>
                      <a:off x="0" y="0"/>
                      <a:ext cx="3951754" cy="22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28C4B" w14:textId="19161EDE" w:rsidR="00A80AEB" w:rsidRPr="00C511C6" w:rsidRDefault="00A8658D" w:rsidP="00DC2BCA">
      <w:pPr>
        <w:ind w:left="540" w:hanging="450"/>
        <w:rPr>
          <w:rFonts w:ascii="Palatino Linotype" w:hAnsi="Palatino Linotype"/>
          <w:color w:val="4C4C4C"/>
          <w:sz w:val="22"/>
          <w:szCs w:val="22"/>
        </w:rPr>
      </w:pPr>
      <w:r>
        <w:rPr>
          <w:noProof/>
        </w:rPr>
        <w:drawing>
          <wp:inline distT="0" distB="0" distL="0" distR="0" wp14:anchorId="225C893B" wp14:editId="3D5A970E">
            <wp:extent cx="3932555" cy="4410595"/>
            <wp:effectExtent l="0" t="0" r="0" b="9525"/>
            <wp:docPr id="3" name="Picture 3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8" t="6253" r="8020" b="32603"/>
                    <a:stretch/>
                  </pic:blipFill>
                  <pic:spPr bwMode="auto">
                    <a:xfrm>
                      <a:off x="0" y="0"/>
                      <a:ext cx="3946455" cy="44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E5CA6" w14:textId="364E05AF" w:rsidR="004C7F08" w:rsidRDefault="004C7F08" w:rsidP="00E93732">
      <w:pPr>
        <w:ind w:left="540"/>
        <w:jc w:val="right"/>
        <w:rPr>
          <w:rFonts w:ascii="Palatino Linotype" w:hAnsi="Palatino Linotype" w:cs="Arial"/>
          <w:b/>
          <w:i/>
          <w:color w:val="4C4C4C"/>
        </w:rPr>
      </w:pPr>
    </w:p>
    <w:p w14:paraId="6FDAC03D" w14:textId="235611C4" w:rsidR="00C561CC" w:rsidRDefault="00E93732" w:rsidP="00E93732">
      <w:pPr>
        <w:pStyle w:val="ListParagraph"/>
        <w:ind w:left="18" w:right="630"/>
        <w:jc w:val="right"/>
        <w:rPr>
          <w:rFonts w:ascii="Palatino Linotype" w:hAnsi="Palatino Linotype"/>
          <w:bCs/>
          <w:noProof/>
          <w:sz w:val="16"/>
          <w:szCs w:val="16"/>
        </w:rPr>
      </w:pPr>
      <w:r>
        <w:rPr>
          <w:rFonts w:ascii="Palatino Linotype" w:hAnsi="Palatino Linotype"/>
          <w:bCs/>
          <w:noProof/>
          <w:sz w:val="16"/>
          <w:szCs w:val="16"/>
        </w:rPr>
        <w:t xml:space="preserve">     </w:t>
      </w:r>
      <w:r w:rsidR="00C561CC">
        <w:rPr>
          <w:rFonts w:ascii="Palatino Linotype" w:hAnsi="Palatino Linotype"/>
          <w:bCs/>
          <w:noProof/>
          <w:sz w:val="16"/>
          <w:szCs w:val="16"/>
        </w:rPr>
        <w:t xml:space="preserve">Saint </w:t>
      </w:r>
      <w:r w:rsidR="003770AA">
        <w:rPr>
          <w:rFonts w:ascii="Palatino Linotype" w:hAnsi="Palatino Linotype"/>
          <w:bCs/>
          <w:noProof/>
          <w:sz w:val="16"/>
          <w:szCs w:val="16"/>
        </w:rPr>
        <w:t>M</w:t>
      </w:r>
      <w:r w:rsidR="00C561CC">
        <w:rPr>
          <w:rFonts w:ascii="Palatino Linotype" w:hAnsi="Palatino Linotype"/>
          <w:bCs/>
          <w:noProof/>
          <w:sz w:val="16"/>
          <w:szCs w:val="16"/>
        </w:rPr>
        <w:t xml:space="preserve">einrad Archabbey© 2010 </w:t>
      </w:r>
    </w:p>
    <w:p w14:paraId="360DC7E4" w14:textId="77777777" w:rsidR="00C561CC" w:rsidRPr="00C561CC" w:rsidRDefault="00C561CC" w:rsidP="00E93732">
      <w:pPr>
        <w:pStyle w:val="ListParagraph"/>
        <w:ind w:left="18" w:right="630"/>
        <w:jc w:val="right"/>
        <w:rPr>
          <w:rFonts w:ascii="Palatino Linotype" w:hAnsi="Palatino Linotype"/>
          <w:bCs/>
          <w:noProof/>
          <w:sz w:val="12"/>
          <w:szCs w:val="12"/>
        </w:rPr>
      </w:pPr>
      <w:r w:rsidRPr="00C561CC">
        <w:rPr>
          <w:rFonts w:ascii="Palatino Linotype" w:hAnsi="Palatino Linotype"/>
          <w:bCs/>
          <w:noProof/>
          <w:sz w:val="12"/>
          <w:szCs w:val="12"/>
        </w:rPr>
        <w:t>Creative Commons Attribution-Noncommercial-No Derivative Works 3.0 United States License.</w:t>
      </w:r>
    </w:p>
    <w:p w14:paraId="40B2EE7A" w14:textId="77777777" w:rsidR="00C77C46" w:rsidRDefault="00C77C46" w:rsidP="00E31FB2">
      <w:pPr>
        <w:rPr>
          <w:rFonts w:ascii="Golden Cockerel ITC Std" w:hAnsi="Golden Cockerel ITC Std" w:cs="Arial"/>
          <w:bCs/>
          <w:iCs/>
          <w:color w:val="4C4C4C"/>
        </w:rPr>
      </w:pPr>
    </w:p>
    <w:p w14:paraId="39769C80" w14:textId="77777777" w:rsidR="00E93732" w:rsidRDefault="00E93732" w:rsidP="00037B3A">
      <w:pPr>
        <w:ind w:left="540"/>
        <w:rPr>
          <w:rFonts w:ascii="Golden Cockerel ITC Std" w:hAnsi="Golden Cockerel ITC Std" w:cs="Arial"/>
          <w:bCs/>
          <w:iCs/>
          <w:color w:val="4C4C4C"/>
        </w:rPr>
      </w:pPr>
    </w:p>
    <w:p w14:paraId="08171795" w14:textId="77777777" w:rsidR="00806631" w:rsidRDefault="00806631" w:rsidP="00806631">
      <w:pPr>
        <w:rPr>
          <w:rFonts w:ascii="Golden Cockerel ITC Std" w:hAnsi="Golden Cockerel ITC Std" w:cs="Arial"/>
          <w:bCs/>
          <w:iCs/>
          <w:color w:val="4C4C4C"/>
        </w:rPr>
      </w:pPr>
      <w:r>
        <w:rPr>
          <w:rFonts w:ascii="Golden Cockerel ITC Std" w:hAnsi="Golden Cockerel ITC Std" w:cs="Arial"/>
          <w:bCs/>
          <w:iCs/>
          <w:color w:val="4C4C4C"/>
        </w:rPr>
        <w:t xml:space="preserve">    </w:t>
      </w:r>
    </w:p>
    <w:p w14:paraId="6CDBC114" w14:textId="3DBFF497" w:rsidR="0032113A" w:rsidRDefault="00E31FB2" w:rsidP="00806631">
      <w:pPr>
        <w:rPr>
          <w:rFonts w:ascii="Golden Cockerel ITC Std" w:hAnsi="Golden Cockerel ITC Std" w:cs="Arial"/>
          <w:bCs/>
          <w:iCs/>
          <w:color w:val="4C4C4C"/>
        </w:rPr>
      </w:pPr>
      <w:r>
        <w:rPr>
          <w:rFonts w:ascii="Golden Cockerel ITC Std" w:hAnsi="Golden Cockerel ITC Std" w:cs="Arial"/>
          <w:bCs/>
          <w:iCs/>
          <w:color w:val="4C4C4C"/>
        </w:rPr>
        <w:t>OFFERTORY HYMN      “ Come Holy Ghost””</w:t>
      </w:r>
    </w:p>
    <w:p w14:paraId="02ADD1EB" w14:textId="77777777" w:rsidR="0032113A" w:rsidRDefault="0032113A" w:rsidP="00037B3A">
      <w:pPr>
        <w:ind w:left="540"/>
        <w:rPr>
          <w:rFonts w:ascii="Golden Cockerel ITC Std" w:hAnsi="Golden Cockerel ITC Std" w:cs="Arial"/>
          <w:bCs/>
          <w:iCs/>
          <w:color w:val="4C4C4C"/>
        </w:rPr>
      </w:pPr>
    </w:p>
    <w:p w14:paraId="7E119E5D" w14:textId="77777777" w:rsidR="008D5A5B" w:rsidRPr="008D5A5B" w:rsidRDefault="008D5A5B" w:rsidP="008D5A5B">
      <w:pPr>
        <w:rPr>
          <w:rFonts w:ascii="Arial" w:hAnsi="Arial" w:cs="Arial"/>
          <w:color w:val="4C4C4C"/>
        </w:rPr>
      </w:pPr>
    </w:p>
    <w:p w14:paraId="532B888D" w14:textId="77777777" w:rsidR="00A43640" w:rsidRDefault="00A43640" w:rsidP="003734A0">
      <w:pPr>
        <w:ind w:left="270" w:firstLine="360"/>
        <w:rPr>
          <w:rFonts w:ascii="Palatino Linotype" w:hAnsi="Palatino Linotype"/>
          <w:noProof/>
        </w:rPr>
      </w:pPr>
    </w:p>
    <w:p w14:paraId="7E119E5E" w14:textId="61108E2F" w:rsidR="001D1952" w:rsidRPr="003B4D39" w:rsidRDefault="003734A0" w:rsidP="003734A0">
      <w:pPr>
        <w:ind w:left="270" w:firstLine="36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E119E79" wp14:editId="7E119E7A">
            <wp:extent cx="3219450" cy="744409"/>
            <wp:effectExtent l="0" t="0" r="0" b="0"/>
            <wp:docPr id="6" name="Picture 6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4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9E5F" w14:textId="77777777" w:rsidR="00F154B7" w:rsidRDefault="00F154B7" w:rsidP="008D5A5B">
      <w:pPr>
        <w:rPr>
          <w:rFonts w:ascii="Palatino Linotype" w:hAnsi="Palatino Linotype"/>
          <w:b/>
          <w:i/>
        </w:rPr>
      </w:pPr>
    </w:p>
    <w:p w14:paraId="3D0D2CF0" w14:textId="77777777" w:rsidR="00A66C88" w:rsidRDefault="00A66C88" w:rsidP="001D1952">
      <w:pPr>
        <w:ind w:left="630"/>
        <w:rPr>
          <w:rFonts w:ascii="Palatino Linotype" w:hAnsi="Palatino Linotype"/>
          <w:b/>
          <w:i/>
        </w:rPr>
      </w:pPr>
    </w:p>
    <w:p w14:paraId="361F48AD" w14:textId="77777777" w:rsidR="00A66C88" w:rsidRDefault="00A66C88" w:rsidP="001D1952">
      <w:pPr>
        <w:ind w:left="630"/>
        <w:rPr>
          <w:rFonts w:ascii="Palatino Linotype" w:hAnsi="Palatino Linotype"/>
          <w:b/>
          <w:i/>
        </w:rPr>
      </w:pPr>
    </w:p>
    <w:p w14:paraId="7E119E66" w14:textId="3704B750" w:rsidR="002C56FC" w:rsidRDefault="00E32831" w:rsidP="001D1952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</w:t>
      </w:r>
      <w:r w:rsidR="00C62944" w:rsidRPr="00C62944">
        <w:rPr>
          <w:rFonts w:ascii="Palatino Linotype" w:hAnsi="Palatino Linotype"/>
          <w:b/>
          <w:i/>
          <w:noProof/>
        </w:rPr>
        <w:drawing>
          <wp:inline distT="0" distB="0" distL="0" distR="0" wp14:anchorId="6750091B" wp14:editId="3E75EAD6">
            <wp:extent cx="2938440" cy="617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69" cy="6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F66C" w14:textId="77777777" w:rsidR="00E31FB2" w:rsidRDefault="00E31FB2" w:rsidP="001D1952">
      <w:pPr>
        <w:ind w:left="630"/>
        <w:rPr>
          <w:rFonts w:ascii="Palatino Linotype" w:hAnsi="Palatino Linotype"/>
          <w:b/>
          <w:i/>
        </w:rPr>
      </w:pPr>
    </w:p>
    <w:p w14:paraId="331DC8C7" w14:textId="3A5EF266" w:rsidR="002D3A20" w:rsidRDefault="00E31FB2" w:rsidP="001D1952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</w:t>
      </w:r>
    </w:p>
    <w:p w14:paraId="1D1999D2" w14:textId="5B3DC8AE" w:rsidR="00E31FB2" w:rsidRPr="00E31FB2" w:rsidRDefault="0043315C" w:rsidP="0043315C">
      <w:pPr>
        <w:rPr>
          <w:rFonts w:ascii="Golden Cockerel ITC Std" w:hAnsi="Golden Cockerel ITC Std"/>
          <w:bCs/>
          <w:iCs/>
        </w:rPr>
      </w:pPr>
      <w:r>
        <w:rPr>
          <w:rFonts w:ascii="Golden Cockerel ITC Std" w:hAnsi="Golden Cockerel ITC Std"/>
          <w:bCs/>
          <w:iCs/>
        </w:rPr>
        <w:t xml:space="preserve">     </w:t>
      </w:r>
      <w:r w:rsidR="00E31FB2" w:rsidRPr="00E31FB2">
        <w:rPr>
          <w:rFonts w:ascii="Golden Cockerel ITC Std" w:hAnsi="Golden Cockerel ITC Std"/>
          <w:bCs/>
          <w:iCs/>
        </w:rPr>
        <w:t xml:space="preserve">COMMUNNION ANTIPHON </w:t>
      </w:r>
    </w:p>
    <w:p w14:paraId="71BAE60A" w14:textId="4EF312CC" w:rsidR="00EE470D" w:rsidRPr="009C4A9A" w:rsidRDefault="002D3A20" w:rsidP="00446ACC">
      <w:pPr>
        <w:tabs>
          <w:tab w:val="left" w:pos="180"/>
        </w:tabs>
        <w:ind w:left="720" w:hanging="810"/>
        <w:rPr>
          <w:rFonts w:ascii="Palatino Linotype" w:hAnsi="Palatino Linotype"/>
          <w:b/>
          <w:i/>
          <w:sz w:val="10"/>
          <w:szCs w:val="10"/>
        </w:rPr>
      </w:pPr>
      <w:r>
        <w:rPr>
          <w:noProof/>
        </w:rPr>
        <w:drawing>
          <wp:inline distT="0" distB="0" distL="0" distR="0" wp14:anchorId="5ED13995" wp14:editId="00702FCF">
            <wp:extent cx="4692015" cy="2291080"/>
            <wp:effectExtent l="0" t="0" r="0" b="0"/>
            <wp:docPr id="5" name="Picture 5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" t="12328"/>
                    <a:stretch/>
                  </pic:blipFill>
                  <pic:spPr bwMode="auto">
                    <a:xfrm>
                      <a:off x="0" y="0"/>
                      <a:ext cx="4698206" cy="22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FB2" w:rsidRPr="00DC5B14">
        <w:rPr>
          <w:rFonts w:ascii="Palatino Linotype" w:eastAsiaTheme="minorHAnsi" w:hAnsi="Palatino Linotype"/>
          <w:bCs/>
          <w:iCs/>
          <w:noProof/>
          <w:color w:val="000000" w:themeColor="text1"/>
          <w:sz w:val="16"/>
          <w:szCs w:val="16"/>
          <w:lang w:eastAsia="zh-CN"/>
        </w:rPr>
        <w:drawing>
          <wp:inline distT="0" distB="0" distL="0" distR="0" wp14:anchorId="525CFBE2" wp14:editId="5437EA89">
            <wp:extent cx="2097721" cy="11991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74" cy="3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246">
        <w:rPr>
          <w:rFonts w:ascii="Palatino Linotype" w:hAnsi="Palatino Linotype"/>
          <w:b/>
          <w:i/>
        </w:rPr>
        <w:t xml:space="preserve"> </w:t>
      </w:r>
      <w:r w:rsidR="00152246" w:rsidRPr="009C4A9A">
        <w:rPr>
          <w:rFonts w:ascii="Palatino Linotype" w:hAnsi="Palatino Linotype"/>
          <w:bCs/>
          <w:iCs/>
          <w:sz w:val="10"/>
          <w:szCs w:val="10"/>
        </w:rPr>
        <w:t>Fr. Columba Kelley</w:t>
      </w:r>
    </w:p>
    <w:sectPr w:rsidR="00EE470D" w:rsidRPr="009C4A9A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E271" w14:textId="77777777" w:rsidR="00905AA6" w:rsidRDefault="00905AA6" w:rsidP="00DE731E">
      <w:r>
        <w:separator/>
      </w:r>
    </w:p>
  </w:endnote>
  <w:endnote w:type="continuationSeparator" w:id="0">
    <w:p w14:paraId="52490E2A" w14:textId="77777777" w:rsidR="00905AA6" w:rsidRDefault="00905AA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68AF" w14:textId="77777777" w:rsidR="00905AA6" w:rsidRDefault="00905AA6" w:rsidP="00DE731E">
      <w:r>
        <w:separator/>
      </w:r>
    </w:p>
  </w:footnote>
  <w:footnote w:type="continuationSeparator" w:id="0">
    <w:p w14:paraId="68D7A49A" w14:textId="77777777" w:rsidR="00905AA6" w:rsidRDefault="00905AA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6839">
    <w:abstractNumId w:val="0"/>
  </w:num>
  <w:num w:numId="2" w16cid:durableId="518354478">
    <w:abstractNumId w:val="1"/>
  </w:num>
  <w:num w:numId="3" w16cid:durableId="1121991395">
    <w:abstractNumId w:val="3"/>
    <w:lvlOverride w:ilvl="0">
      <w:startOverride w:val="1"/>
    </w:lvlOverride>
  </w:num>
  <w:num w:numId="4" w16cid:durableId="1057509061">
    <w:abstractNumId w:val="2"/>
  </w:num>
  <w:num w:numId="5" w16cid:durableId="306322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66769"/>
    <w:rsid w:val="0007349C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287B"/>
    <w:rsid w:val="000833D3"/>
    <w:rsid w:val="0008350C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297A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1193"/>
    <w:rsid w:val="000F4F30"/>
    <w:rsid w:val="000F6248"/>
    <w:rsid w:val="00102031"/>
    <w:rsid w:val="00102688"/>
    <w:rsid w:val="00102AB9"/>
    <w:rsid w:val="00104136"/>
    <w:rsid w:val="001051E1"/>
    <w:rsid w:val="00110097"/>
    <w:rsid w:val="001107BA"/>
    <w:rsid w:val="0011192D"/>
    <w:rsid w:val="00112EFC"/>
    <w:rsid w:val="0011375D"/>
    <w:rsid w:val="001147E1"/>
    <w:rsid w:val="001200A4"/>
    <w:rsid w:val="001238CB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246"/>
    <w:rsid w:val="0015296B"/>
    <w:rsid w:val="00152F5A"/>
    <w:rsid w:val="00153750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485B"/>
    <w:rsid w:val="0019612E"/>
    <w:rsid w:val="0019677C"/>
    <w:rsid w:val="001A23C9"/>
    <w:rsid w:val="001B2DB5"/>
    <w:rsid w:val="001B2EBA"/>
    <w:rsid w:val="001B43A7"/>
    <w:rsid w:val="001B484C"/>
    <w:rsid w:val="001B4971"/>
    <w:rsid w:val="001B5855"/>
    <w:rsid w:val="001B78E1"/>
    <w:rsid w:val="001C13AB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4BA4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0BE9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28B1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4BF0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A20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113A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31BB"/>
    <w:rsid w:val="003557C5"/>
    <w:rsid w:val="0035693B"/>
    <w:rsid w:val="0036198E"/>
    <w:rsid w:val="00364C3F"/>
    <w:rsid w:val="00365639"/>
    <w:rsid w:val="00366A4C"/>
    <w:rsid w:val="003725B0"/>
    <w:rsid w:val="003734A0"/>
    <w:rsid w:val="003770AA"/>
    <w:rsid w:val="003827EE"/>
    <w:rsid w:val="003855EA"/>
    <w:rsid w:val="00386B5A"/>
    <w:rsid w:val="003933C3"/>
    <w:rsid w:val="00395232"/>
    <w:rsid w:val="0039648B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A50"/>
    <w:rsid w:val="00407B9F"/>
    <w:rsid w:val="00410334"/>
    <w:rsid w:val="0041056E"/>
    <w:rsid w:val="00410E84"/>
    <w:rsid w:val="00410F69"/>
    <w:rsid w:val="004129B7"/>
    <w:rsid w:val="0041314A"/>
    <w:rsid w:val="00416793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15C"/>
    <w:rsid w:val="00433CDD"/>
    <w:rsid w:val="00437255"/>
    <w:rsid w:val="0043785F"/>
    <w:rsid w:val="00442A33"/>
    <w:rsid w:val="00442DB9"/>
    <w:rsid w:val="00443620"/>
    <w:rsid w:val="00446384"/>
    <w:rsid w:val="00446ACC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C7F08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4F7ECC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4AC6"/>
    <w:rsid w:val="00550C38"/>
    <w:rsid w:val="005525D3"/>
    <w:rsid w:val="00554702"/>
    <w:rsid w:val="00555304"/>
    <w:rsid w:val="00555705"/>
    <w:rsid w:val="00561730"/>
    <w:rsid w:val="0056223E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3C97"/>
    <w:rsid w:val="005D430F"/>
    <w:rsid w:val="005D5515"/>
    <w:rsid w:val="005D6061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4FDF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36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316"/>
    <w:rsid w:val="006C677E"/>
    <w:rsid w:val="006C7EEC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1495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22CD"/>
    <w:rsid w:val="0079605B"/>
    <w:rsid w:val="007973A6"/>
    <w:rsid w:val="007979BC"/>
    <w:rsid w:val="007A16AE"/>
    <w:rsid w:val="007A7B32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631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0D42"/>
    <w:rsid w:val="0083146F"/>
    <w:rsid w:val="008337AA"/>
    <w:rsid w:val="00834EA5"/>
    <w:rsid w:val="00835584"/>
    <w:rsid w:val="008369D7"/>
    <w:rsid w:val="0084186A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87223"/>
    <w:rsid w:val="0089052A"/>
    <w:rsid w:val="00894500"/>
    <w:rsid w:val="00897A63"/>
    <w:rsid w:val="008A35A7"/>
    <w:rsid w:val="008A3E55"/>
    <w:rsid w:val="008A4182"/>
    <w:rsid w:val="008A57F1"/>
    <w:rsid w:val="008B15A9"/>
    <w:rsid w:val="008B2641"/>
    <w:rsid w:val="008B4167"/>
    <w:rsid w:val="008B45CB"/>
    <w:rsid w:val="008B63FF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5AA6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1BED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95F8D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3AF3"/>
    <w:rsid w:val="009C4A9A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16FB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3640"/>
    <w:rsid w:val="00A45840"/>
    <w:rsid w:val="00A469A3"/>
    <w:rsid w:val="00A470E0"/>
    <w:rsid w:val="00A5062D"/>
    <w:rsid w:val="00A53043"/>
    <w:rsid w:val="00A53C6F"/>
    <w:rsid w:val="00A53E79"/>
    <w:rsid w:val="00A55AB7"/>
    <w:rsid w:val="00A60891"/>
    <w:rsid w:val="00A61187"/>
    <w:rsid w:val="00A61FFB"/>
    <w:rsid w:val="00A6280F"/>
    <w:rsid w:val="00A6351B"/>
    <w:rsid w:val="00A6446D"/>
    <w:rsid w:val="00A64C4D"/>
    <w:rsid w:val="00A66C88"/>
    <w:rsid w:val="00A702EA"/>
    <w:rsid w:val="00A7096A"/>
    <w:rsid w:val="00A710C3"/>
    <w:rsid w:val="00A71DA1"/>
    <w:rsid w:val="00A720E3"/>
    <w:rsid w:val="00A72F9E"/>
    <w:rsid w:val="00A748A3"/>
    <w:rsid w:val="00A75024"/>
    <w:rsid w:val="00A76E2A"/>
    <w:rsid w:val="00A80AEB"/>
    <w:rsid w:val="00A8110D"/>
    <w:rsid w:val="00A8658D"/>
    <w:rsid w:val="00A86652"/>
    <w:rsid w:val="00A90FF7"/>
    <w:rsid w:val="00A91D60"/>
    <w:rsid w:val="00A92098"/>
    <w:rsid w:val="00A927A2"/>
    <w:rsid w:val="00A9284C"/>
    <w:rsid w:val="00A942BF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1B0E"/>
    <w:rsid w:val="00AE33FE"/>
    <w:rsid w:val="00AE4666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3C2E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549A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A76EF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06A2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6ACD"/>
    <w:rsid w:val="00C4717B"/>
    <w:rsid w:val="00C47CFD"/>
    <w:rsid w:val="00C47D94"/>
    <w:rsid w:val="00C510B6"/>
    <w:rsid w:val="00C511C6"/>
    <w:rsid w:val="00C53773"/>
    <w:rsid w:val="00C55262"/>
    <w:rsid w:val="00C552F1"/>
    <w:rsid w:val="00C561CC"/>
    <w:rsid w:val="00C57635"/>
    <w:rsid w:val="00C57BFE"/>
    <w:rsid w:val="00C61594"/>
    <w:rsid w:val="00C61BC9"/>
    <w:rsid w:val="00C62944"/>
    <w:rsid w:val="00C71BE1"/>
    <w:rsid w:val="00C73D01"/>
    <w:rsid w:val="00C7469E"/>
    <w:rsid w:val="00C77B79"/>
    <w:rsid w:val="00C77C46"/>
    <w:rsid w:val="00C84A0B"/>
    <w:rsid w:val="00C85352"/>
    <w:rsid w:val="00C867C8"/>
    <w:rsid w:val="00C8746E"/>
    <w:rsid w:val="00C87BE0"/>
    <w:rsid w:val="00C9110F"/>
    <w:rsid w:val="00C92A7A"/>
    <w:rsid w:val="00C93021"/>
    <w:rsid w:val="00C94207"/>
    <w:rsid w:val="00C94612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3D8A"/>
    <w:rsid w:val="00CE4057"/>
    <w:rsid w:val="00CE51DE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D77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2BCA"/>
    <w:rsid w:val="00DC5719"/>
    <w:rsid w:val="00DC5787"/>
    <w:rsid w:val="00DC5B14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1FB2"/>
    <w:rsid w:val="00E32831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27A2"/>
    <w:rsid w:val="00E83AED"/>
    <w:rsid w:val="00E84BCF"/>
    <w:rsid w:val="00E930C4"/>
    <w:rsid w:val="00E93732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70D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1EB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106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059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B5DA0"/>
    <w:rsid w:val="00FC00ED"/>
    <w:rsid w:val="00FC1BE7"/>
    <w:rsid w:val="00FC2B8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DEB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19E31"/>
  <w15:docId w15:val="{B2DE2D0C-A659-44B4-9E3A-A96E6D5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87B0-249D-4CCA-95B1-2AABD39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26</cp:revision>
  <cp:lastPrinted>2022-05-20T23:29:00Z</cp:lastPrinted>
  <dcterms:created xsi:type="dcterms:W3CDTF">2022-05-17T02:00:00Z</dcterms:created>
  <dcterms:modified xsi:type="dcterms:W3CDTF">2022-05-20T23:34:00Z</dcterms:modified>
</cp:coreProperties>
</file>