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1D660E">
      <w:r>
        <w:rPr>
          <w:noProof/>
          <w:lang w:eastAsia="en-US"/>
        </w:rPr>
        <w:drawing>
          <wp:inline distT="0" distB="0" distL="0" distR="0" wp14:anchorId="2263E466" wp14:editId="6D3DEFB3">
            <wp:extent cx="5521588" cy="2937934"/>
            <wp:effectExtent l="0" t="0" r="3175" b="0"/>
            <wp:docPr id="1" name="Picture 1" descr="C:\Users\Ralph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" t="13131"/>
                    <a:stretch/>
                  </pic:blipFill>
                  <pic:spPr bwMode="auto">
                    <a:xfrm>
                      <a:off x="0" y="0"/>
                      <a:ext cx="5534091" cy="29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60E" w:rsidRDefault="001D660E"/>
    <w:p w:rsidR="001D660E" w:rsidRDefault="001D660E">
      <w:r>
        <w:rPr>
          <w:rFonts w:ascii="Georgia" w:hAnsi="Georgia" w:cs="Arial"/>
          <w:noProof/>
          <w:color w:val="333333"/>
          <w:sz w:val="32"/>
          <w:szCs w:val="32"/>
          <w:lang w:eastAsia="en-US"/>
        </w:rPr>
        <w:drawing>
          <wp:inline distT="0" distB="0" distL="0" distR="0" wp14:anchorId="5F66E2AE" wp14:editId="09131F1B">
            <wp:extent cx="5276199" cy="1312333"/>
            <wp:effectExtent l="0" t="0" r="1270" b="2540"/>
            <wp:docPr id="3" name="Picture 3" descr="C:\Users\Ralph\Desktop\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21" cy="13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0E" w:rsidRDefault="001D660E"/>
    <w:p w:rsidR="001D660E" w:rsidRDefault="001D660E"/>
    <w:p w:rsidR="001D660E" w:rsidRDefault="001D660E"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 wp14:anchorId="31D498CA" wp14:editId="43F650B4">
            <wp:extent cx="5240867" cy="922260"/>
            <wp:effectExtent l="0" t="0" r="0" b="0"/>
            <wp:docPr id="4" name="Picture 4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15359"/>
                    <a:stretch/>
                  </pic:blipFill>
                  <pic:spPr bwMode="auto">
                    <a:xfrm>
                      <a:off x="0" y="0"/>
                      <a:ext cx="5248565" cy="9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60E" w:rsidRDefault="001D660E"/>
    <w:p w:rsidR="001D660E" w:rsidRDefault="001D660E"/>
    <w:p w:rsidR="001D660E" w:rsidRDefault="001D660E"/>
    <w:p w:rsidR="001D660E" w:rsidRDefault="001D660E"/>
    <w:p w:rsidR="001D660E" w:rsidRDefault="001D660E"/>
    <w:p w:rsidR="001D660E" w:rsidRDefault="001D660E"/>
    <w:p w:rsidR="001D660E" w:rsidRPr="001D660E" w:rsidRDefault="001D660E" w:rsidP="001D660E">
      <w:pPr>
        <w:rPr>
          <w:rFonts w:ascii="Palatino Linotype" w:eastAsia="Times New Roman" w:hAnsi="Palatino Linotype"/>
          <w:b/>
          <w:noProof/>
          <w:color w:val="000000" w:themeColor="text1"/>
          <w:lang w:eastAsia="en-US"/>
        </w:rPr>
      </w:pPr>
    </w:p>
    <w:p w:rsidR="001D660E" w:rsidRPr="001D660E" w:rsidRDefault="001D660E" w:rsidP="001D660E">
      <w:pPr>
        <w:ind w:left="-90"/>
        <w:jc w:val="both"/>
        <w:rPr>
          <w:rFonts w:ascii="Palatino Linotype" w:hAnsi="Palatino Linotype"/>
          <w:b/>
          <w:color w:val="808080" w:themeColor="background1" w:themeShade="80"/>
          <w:sz w:val="28"/>
          <w:szCs w:val="28"/>
        </w:rPr>
      </w:pPr>
      <w:r w:rsidRPr="001D660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 </w:t>
      </w:r>
      <w:r w:rsidRPr="001D660E">
        <w:rPr>
          <w:rFonts w:ascii="Palatino Linotype" w:hAnsi="Palatino Linotype"/>
          <w:b/>
          <w:color w:val="808080" w:themeColor="background1" w:themeShade="80"/>
          <w:sz w:val="28"/>
          <w:szCs w:val="28"/>
        </w:rPr>
        <w:t xml:space="preserve">Offertory Hymn:   </w:t>
      </w:r>
    </w:p>
    <w:p w:rsidR="001D660E" w:rsidRPr="001D660E" w:rsidRDefault="001D660E" w:rsidP="001D660E">
      <w:pPr>
        <w:ind w:left="-90"/>
        <w:jc w:val="both"/>
        <w:rPr>
          <w:rFonts w:ascii="Palatino Linotype" w:hAnsi="Palatino Linotype"/>
          <w:b/>
          <w:color w:val="000000" w:themeColor="text1"/>
        </w:rPr>
      </w:pPr>
      <w:r w:rsidRPr="001D660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   </w:t>
      </w:r>
      <w:r w:rsidRPr="001D660E">
        <w:rPr>
          <w:rFonts w:ascii="Palatino Linotype" w:hAnsi="Palatino Linotype"/>
          <w:b/>
          <w:color w:val="000000" w:themeColor="text1"/>
        </w:rPr>
        <w:t xml:space="preserve">“O God </w:t>
      </w:r>
      <w:proofErr w:type="gramStart"/>
      <w:r w:rsidRPr="001D660E">
        <w:rPr>
          <w:rFonts w:ascii="Palatino Linotype" w:hAnsi="Palatino Linotype"/>
          <w:b/>
          <w:color w:val="000000" w:themeColor="text1"/>
        </w:rPr>
        <w:t>Beyond</w:t>
      </w:r>
      <w:proofErr w:type="gramEnd"/>
      <w:r w:rsidRPr="001D660E">
        <w:rPr>
          <w:rFonts w:ascii="Palatino Linotype" w:hAnsi="Palatino Linotype"/>
          <w:b/>
          <w:color w:val="000000" w:themeColor="text1"/>
        </w:rPr>
        <w:t xml:space="preserve"> All Praising” #544</w:t>
      </w:r>
    </w:p>
    <w:p w:rsidR="001D660E" w:rsidRDefault="001D660E"/>
    <w:p w:rsidR="001D660E" w:rsidRDefault="001D660E">
      <w:r>
        <w:rPr>
          <w:rFonts w:ascii="Palatino Linotype" w:hAnsi="Palatino Linotype"/>
          <w:i/>
          <w:noProof/>
          <w:sz w:val="28"/>
          <w:szCs w:val="28"/>
        </w:rPr>
        <w:lastRenderedPageBreak/>
        <w:drawing>
          <wp:inline distT="0" distB="0" distL="0" distR="0" wp14:anchorId="0F2D3613" wp14:editId="54804221">
            <wp:extent cx="5683591" cy="3234267"/>
            <wp:effectExtent l="0" t="0" r="0" b="4445"/>
            <wp:docPr id="5" name="Picture 5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31" cy="32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0E" w:rsidRDefault="001D660E"/>
    <w:p w:rsidR="001D660E" w:rsidRDefault="001D660E"/>
    <w:p w:rsidR="001D660E" w:rsidRDefault="001D660E"/>
    <w:p w:rsidR="001D660E" w:rsidRDefault="001D660E"/>
    <w:p w:rsidR="001D660E" w:rsidRPr="001D660E" w:rsidRDefault="001D660E" w:rsidP="001D660E">
      <w:pPr>
        <w:ind w:right="630" w:hanging="360"/>
        <w:rPr>
          <w:rFonts w:ascii="Palatino Linotype" w:hAnsi="Palatino Linotype"/>
          <w:b/>
          <w:color w:val="808080" w:themeColor="background1" w:themeShade="80"/>
        </w:rPr>
      </w:pPr>
      <w:r>
        <w:rPr>
          <w:noProof/>
          <w:lang w:eastAsia="en-US"/>
        </w:rPr>
        <w:drawing>
          <wp:inline distT="0" distB="0" distL="0" distR="0" wp14:anchorId="7C84F630" wp14:editId="13E58993">
            <wp:extent cx="5744746" cy="3031067"/>
            <wp:effectExtent l="0" t="0" r="8890" b="0"/>
            <wp:docPr id="6" name="Picture 6" descr="C:\Users\Ralph\Desktop\com s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 se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6" r="-39"/>
                    <a:stretch/>
                  </pic:blipFill>
                  <pic:spPr bwMode="auto">
                    <a:xfrm>
                      <a:off x="0" y="0"/>
                      <a:ext cx="5745097" cy="30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1D660E" w:rsidRPr="001D660E" w:rsidRDefault="001D660E" w:rsidP="001D660E">
      <w:pPr>
        <w:ind w:right="630" w:hanging="360"/>
        <w:rPr>
          <w:rFonts w:ascii="Palatino Linotype" w:hAnsi="Palatino Linotype"/>
          <w:i/>
          <w:sz w:val="28"/>
          <w:szCs w:val="28"/>
        </w:rPr>
      </w:pPr>
      <w:r w:rsidRPr="001D660E">
        <w:rPr>
          <w:rFonts w:ascii="Palatino Linotype" w:hAnsi="Palatino Linotype"/>
          <w:i/>
        </w:rPr>
        <w:t xml:space="preserve">  </w:t>
      </w:r>
      <w:r w:rsidRPr="001D660E">
        <w:rPr>
          <w:rFonts w:ascii="Palatino Linotype" w:hAnsi="Palatino Linotype"/>
          <w:i/>
          <w:sz w:val="28"/>
          <w:szCs w:val="28"/>
        </w:rPr>
        <w:t xml:space="preserve">Recessional Hymn:  </w:t>
      </w:r>
    </w:p>
    <w:p w:rsidR="001D660E" w:rsidRPr="001D660E" w:rsidRDefault="001D660E" w:rsidP="001D660E">
      <w:pPr>
        <w:ind w:right="630" w:hanging="360"/>
        <w:rPr>
          <w:rFonts w:ascii="Palatino Linotype" w:hAnsi="Palatino Linotype"/>
          <w:b/>
          <w:color w:val="808080" w:themeColor="background1" w:themeShade="80"/>
        </w:rPr>
      </w:pPr>
    </w:p>
    <w:p w:rsidR="001D660E" w:rsidRDefault="001D660E" w:rsidP="001D660E">
      <w:pPr>
        <w:ind w:right="630" w:hanging="360"/>
        <w:rPr>
          <w:rFonts w:ascii="Palatino Linotype" w:hAnsi="Palatino Linotype"/>
          <w:b/>
          <w:color w:val="000000" w:themeColor="text1"/>
        </w:rPr>
      </w:pPr>
      <w:r w:rsidRPr="001D660E">
        <w:rPr>
          <w:rFonts w:ascii="Palatino Linotype" w:hAnsi="Palatino Linotype"/>
          <w:b/>
          <w:color w:val="000000" w:themeColor="text1"/>
        </w:rPr>
        <w:t xml:space="preserve">            Praise My Soul the King of Heaven #568</w:t>
      </w:r>
    </w:p>
    <w:p w:rsidR="001D660E" w:rsidRDefault="001D660E">
      <w:bookmarkStart w:id="0" w:name="_GoBack"/>
      <w:bookmarkEnd w:id="0"/>
    </w:p>
    <w:sectPr w:rsidR="001D660E" w:rsidSect="001D660E">
      <w:headerReference w:type="default" r:id="rId13"/>
      <w:pgSz w:w="12240" w:h="15840"/>
      <w:pgMar w:top="162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65" w:rsidRDefault="00DC0D65" w:rsidP="001D660E">
      <w:r>
        <w:separator/>
      </w:r>
    </w:p>
  </w:endnote>
  <w:endnote w:type="continuationSeparator" w:id="0">
    <w:p w:rsidR="00DC0D65" w:rsidRDefault="00DC0D65" w:rsidP="001D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65" w:rsidRDefault="00DC0D65" w:rsidP="001D660E">
      <w:r>
        <w:separator/>
      </w:r>
    </w:p>
  </w:footnote>
  <w:footnote w:type="continuationSeparator" w:id="0">
    <w:p w:rsidR="00DC0D65" w:rsidRDefault="00DC0D65" w:rsidP="001D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E" w:rsidRPr="001D660E" w:rsidRDefault="001D660E">
    <w:pPr>
      <w:pStyle w:val="Header"/>
      <w:rPr>
        <w:rStyle w:val="IntenseReference"/>
      </w:rPr>
    </w:pPr>
    <w:sdt>
      <w:sdtPr>
        <w:rPr>
          <w:rStyle w:val="IntenseReference"/>
        </w:rPr>
        <w:id w:val="1073630234"/>
        <w:docPartObj>
          <w:docPartGallery w:val="Page Numbers (Margins)"/>
          <w:docPartUnique/>
        </w:docPartObj>
      </w:sdtPr>
      <w:sdtContent>
        <w:r w:rsidRPr="001D660E">
          <w:rPr>
            <w:rStyle w:val="IntenseReference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44BC86F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1925955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60E" w:rsidRDefault="001D660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PowVB5zAgAA5wQAAA4AAAAAAAAAAAAA&#10;AAAALgIAAGRycy9lMm9Eb2MueG1sUEsBAi0AFAAGAAgAAAAhAPC+RHvaAAAABAEAAA8AAAAAAAAA&#10;AAAAAAAAzQQAAGRycy9kb3ducmV2LnhtbFBLBQYAAAAABAAEAPMAAADUBQAAAAA=&#10;" o:allowincell="f" stroked="f">
                  <v:textbox style="mso-fit-shape-to-text:t" inset="0,,0">
                    <w:txbxContent>
                      <w:p w:rsidR="001D660E" w:rsidRDefault="001D660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1D660E">
      <w:rPr>
        <w:rStyle w:val="IntenseReference"/>
      </w:rPr>
      <w:t>Fourth Sunday in Ordinary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0E"/>
    <w:rsid w:val="001D660E"/>
    <w:rsid w:val="00531A84"/>
    <w:rsid w:val="009E3E31"/>
    <w:rsid w:val="00D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0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D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60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D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0E"/>
    <w:rPr>
      <w:sz w:val="24"/>
      <w:szCs w:val="24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1D660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0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D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60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D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0E"/>
    <w:rPr>
      <w:sz w:val="24"/>
      <w:szCs w:val="24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1D66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C8FB-E8BC-46EC-BF00-75726EEA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2015-01-28T16:15:00Z</dcterms:created>
  <dcterms:modified xsi:type="dcterms:W3CDTF">2015-01-28T16:25:00Z</dcterms:modified>
</cp:coreProperties>
</file>